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E56964" w:rsidRDefault="008B1F13" w:rsidP="008B1F1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>Уведомление</w:t>
      </w:r>
    </w:p>
    <w:p w:rsidR="008B1F13" w:rsidRPr="00E56964" w:rsidRDefault="008B1F13" w:rsidP="008B1F1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26413A">
        <w:rPr>
          <w:sz w:val="28"/>
          <w:szCs w:val="28"/>
        </w:rPr>
        <w:t>«О внесении изменений в Порядок реализации расходн</w:t>
      </w:r>
      <w:bookmarkStart w:id="0" w:name="_GoBack"/>
      <w:bookmarkEnd w:id="0"/>
      <w:r w:rsidR="0026413A">
        <w:rPr>
          <w:sz w:val="28"/>
          <w:szCs w:val="28"/>
        </w:rPr>
        <w:t xml:space="preserve">ых обязательств </w:t>
      </w:r>
      <w:proofErr w:type="spellStart"/>
      <w:r w:rsidR="0026413A">
        <w:rPr>
          <w:sz w:val="28"/>
          <w:szCs w:val="28"/>
        </w:rPr>
        <w:t>Благодарненского</w:t>
      </w:r>
      <w:proofErr w:type="spellEnd"/>
      <w:r w:rsidR="0026413A">
        <w:rPr>
          <w:sz w:val="28"/>
          <w:szCs w:val="28"/>
        </w:rPr>
        <w:t xml:space="preserve"> городского округа Ставропольского края </w:t>
      </w:r>
      <w:r w:rsidR="00E733AB" w:rsidRPr="00B679EF">
        <w:rPr>
          <w:sz w:val="28"/>
          <w:szCs w:val="28"/>
        </w:rPr>
        <w:t>по переданным отдельным государственным полномочиям в области труда и социальной защиты отдельных категорий граждан</w:t>
      </w:r>
      <w:r w:rsidR="0026413A">
        <w:rPr>
          <w:sz w:val="28"/>
          <w:szCs w:val="28"/>
        </w:rPr>
        <w:t xml:space="preserve"> от 31 января 2019 года № 93».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6413A">
        <w:rPr>
          <w:sz w:val="28"/>
          <w:szCs w:val="28"/>
        </w:rPr>
        <w:t>08</w:t>
      </w:r>
      <w:r w:rsidRPr="00881E27">
        <w:rPr>
          <w:sz w:val="28"/>
          <w:szCs w:val="28"/>
        </w:rPr>
        <w:t xml:space="preserve"> </w:t>
      </w:r>
      <w:r w:rsidR="0026413A">
        <w:rPr>
          <w:sz w:val="28"/>
          <w:szCs w:val="28"/>
        </w:rPr>
        <w:t>июня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26413A">
        <w:rPr>
          <w:sz w:val="28"/>
          <w:szCs w:val="28"/>
        </w:rPr>
        <w:t>18</w:t>
      </w:r>
      <w:r w:rsidRPr="00881E27">
        <w:rPr>
          <w:sz w:val="28"/>
          <w:szCs w:val="28"/>
        </w:rPr>
        <w:t xml:space="preserve"> </w:t>
      </w:r>
      <w:r w:rsidR="0026413A">
        <w:rPr>
          <w:sz w:val="28"/>
          <w:szCs w:val="28"/>
        </w:rPr>
        <w:t>июня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E5696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 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26413A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Крук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Г.Ю</w:t>
      </w:r>
      <w:r w:rsidR="00567627" w:rsidRPr="00567627">
        <w:rPr>
          <w:rFonts w:ascii="Times New Roman" w:hAnsi="Times New Roman" w:cs="Times New Roman"/>
          <w:sz w:val="22"/>
          <w:szCs w:val="22"/>
        </w:rPr>
        <w:t>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567627"/>
    <w:rsid w:val="006B6370"/>
    <w:rsid w:val="006C325F"/>
    <w:rsid w:val="007D23B7"/>
    <w:rsid w:val="00881E27"/>
    <w:rsid w:val="008B1F13"/>
    <w:rsid w:val="00B069CC"/>
    <w:rsid w:val="00C5024C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1</cp:lastModifiedBy>
  <cp:revision>10</cp:revision>
  <cp:lastPrinted>2020-06-07T13:00:00Z</cp:lastPrinted>
  <dcterms:created xsi:type="dcterms:W3CDTF">2018-08-13T07:56:00Z</dcterms:created>
  <dcterms:modified xsi:type="dcterms:W3CDTF">2020-06-07T13:00:00Z</dcterms:modified>
</cp:coreProperties>
</file>